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1" w:rsidRDefault="00952401" w:rsidP="00952401">
      <w:pPr>
        <w:pStyle w:val="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Приложение № </w:t>
      </w:r>
      <w:r w:rsidR="007330AB">
        <w:t>2</w:t>
      </w:r>
    </w:p>
    <w:p w:rsidR="00952401" w:rsidRPr="00222A7D" w:rsidRDefault="00952401" w:rsidP="00952401"/>
    <w:p w:rsidR="00952401" w:rsidRDefault="00952401" w:rsidP="00952401">
      <w:pPr>
        <w:pStyle w:val="1"/>
        <w:tabs>
          <w:tab w:val="left" w:pos="5670"/>
        </w:tabs>
        <w:jc w:val="both"/>
      </w:pPr>
      <w:r>
        <w:tab/>
        <w:t xml:space="preserve">УТВЕРЖДЕН </w:t>
      </w:r>
    </w:p>
    <w:p w:rsidR="00952401" w:rsidRPr="004C53C3" w:rsidRDefault="00952401" w:rsidP="00952401"/>
    <w:p w:rsidR="00952401" w:rsidRDefault="00952401" w:rsidP="00952401">
      <w:pPr>
        <w:pStyle w:val="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постановлением Правительства</w:t>
      </w:r>
    </w:p>
    <w:p w:rsidR="00952401" w:rsidRDefault="00952401" w:rsidP="0095240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Кировской области</w:t>
      </w:r>
    </w:p>
    <w:p w:rsidR="00952401" w:rsidRDefault="00DF1262" w:rsidP="0095240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от 26.12.2019    </w:t>
      </w:r>
      <w:r w:rsidR="00952401">
        <w:rPr>
          <w:sz w:val="28"/>
        </w:rPr>
        <w:t xml:space="preserve">№ </w:t>
      </w:r>
      <w:r>
        <w:rPr>
          <w:sz w:val="28"/>
        </w:rPr>
        <w:t>724-П</w:t>
      </w:r>
      <w:bookmarkStart w:id="0" w:name="_GoBack"/>
      <w:bookmarkEnd w:id="0"/>
    </w:p>
    <w:p w:rsidR="00952401" w:rsidRPr="00952401" w:rsidRDefault="00952401" w:rsidP="00952401">
      <w:pPr>
        <w:spacing w:before="720"/>
        <w:jc w:val="center"/>
        <w:rPr>
          <w:b/>
          <w:caps/>
          <w:sz w:val="28"/>
          <w:szCs w:val="28"/>
        </w:rPr>
      </w:pPr>
      <w:r w:rsidRPr="00952401">
        <w:rPr>
          <w:b/>
          <w:caps/>
          <w:sz w:val="28"/>
          <w:szCs w:val="28"/>
        </w:rPr>
        <w:t>предельный уровень</w:t>
      </w:r>
    </w:p>
    <w:p w:rsidR="00952401" w:rsidRDefault="00952401" w:rsidP="00952401">
      <w:pPr>
        <w:jc w:val="center"/>
        <w:rPr>
          <w:b/>
          <w:sz w:val="28"/>
          <w:szCs w:val="28"/>
        </w:rPr>
      </w:pPr>
      <w:r w:rsidRPr="00952401">
        <w:rPr>
          <w:b/>
          <w:sz w:val="28"/>
          <w:szCs w:val="28"/>
        </w:rPr>
        <w:t xml:space="preserve">софинансирования </w:t>
      </w:r>
      <w:r w:rsidRPr="00952401">
        <w:rPr>
          <w:rFonts w:eastAsia="Calibri"/>
          <w:b/>
          <w:sz w:val="28"/>
          <w:szCs w:val="28"/>
          <w:lang w:eastAsia="en-US"/>
        </w:rPr>
        <w:t xml:space="preserve">Кировской областью объема расходного обязательства муниципального образования </w:t>
      </w:r>
      <w:r w:rsidRPr="00952401">
        <w:rPr>
          <w:b/>
          <w:sz w:val="28"/>
          <w:szCs w:val="28"/>
        </w:rPr>
        <w:t xml:space="preserve">Кировской области </w:t>
      </w:r>
    </w:p>
    <w:p w:rsidR="00AB632C" w:rsidRPr="00952401" w:rsidRDefault="00952401" w:rsidP="00952401">
      <w:pPr>
        <w:spacing w:after="480"/>
        <w:jc w:val="center"/>
        <w:rPr>
          <w:b/>
          <w:sz w:val="28"/>
          <w:szCs w:val="28"/>
        </w:rPr>
      </w:pPr>
      <w:r w:rsidRPr="00952401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952401">
        <w:rPr>
          <w:b/>
          <w:sz w:val="28"/>
          <w:szCs w:val="28"/>
        </w:rPr>
        <w:t>2020 год и на плановый период 2021 и 2022 годов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71"/>
        <w:gridCol w:w="1417"/>
        <w:gridCol w:w="1418"/>
        <w:gridCol w:w="1354"/>
      </w:tblGrid>
      <w:tr w:rsidR="00952401" w:rsidRPr="0098187B" w:rsidTr="007330AB">
        <w:tc>
          <w:tcPr>
            <w:tcW w:w="5671" w:type="dxa"/>
            <w:vMerge w:val="restart"/>
          </w:tcPr>
          <w:p w:rsidR="005F74B6" w:rsidRPr="0098187B" w:rsidRDefault="005F74B6" w:rsidP="005F74B6">
            <w:pPr>
              <w:jc w:val="center"/>
              <w:rPr>
                <w:sz w:val="28"/>
                <w:szCs w:val="28"/>
              </w:rPr>
            </w:pPr>
            <w:r w:rsidRPr="0098187B">
              <w:rPr>
                <w:sz w:val="28"/>
                <w:szCs w:val="28"/>
              </w:rPr>
              <w:t>Групп</w:t>
            </w:r>
            <w:r w:rsidR="006B2234">
              <w:rPr>
                <w:sz w:val="28"/>
                <w:szCs w:val="28"/>
              </w:rPr>
              <w:t>а</w:t>
            </w:r>
            <w:r w:rsidRPr="0098187B">
              <w:rPr>
                <w:sz w:val="28"/>
                <w:szCs w:val="28"/>
              </w:rPr>
              <w:t xml:space="preserve"> муниципальных районов </w:t>
            </w:r>
          </w:p>
          <w:p w:rsidR="00952401" w:rsidRPr="0098187B" w:rsidRDefault="005F74B6" w:rsidP="005F74B6">
            <w:pPr>
              <w:jc w:val="center"/>
              <w:rPr>
                <w:sz w:val="28"/>
                <w:szCs w:val="28"/>
              </w:rPr>
            </w:pPr>
            <w:r w:rsidRPr="0098187B">
              <w:rPr>
                <w:sz w:val="28"/>
                <w:szCs w:val="28"/>
              </w:rPr>
              <w:t>(городских округов)</w:t>
            </w:r>
            <w:r w:rsidR="0098187B" w:rsidRPr="0098187B">
              <w:rPr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4189" w:type="dxa"/>
            <w:gridSpan w:val="3"/>
          </w:tcPr>
          <w:p w:rsidR="00952401" w:rsidRPr="0098187B" w:rsidRDefault="00952401" w:rsidP="00952401">
            <w:pPr>
              <w:jc w:val="center"/>
              <w:rPr>
                <w:sz w:val="28"/>
                <w:szCs w:val="28"/>
              </w:rPr>
            </w:pPr>
            <w:r w:rsidRPr="0098187B">
              <w:rPr>
                <w:sz w:val="28"/>
                <w:szCs w:val="28"/>
              </w:rPr>
              <w:t>Предельный уровень софинансирования Кировской областью объема расходного обязательства муниципального образования Кировской области, %</w:t>
            </w:r>
          </w:p>
        </w:tc>
      </w:tr>
      <w:tr w:rsidR="00952401" w:rsidRPr="0098187B" w:rsidTr="007330AB">
        <w:tc>
          <w:tcPr>
            <w:tcW w:w="5671" w:type="dxa"/>
            <w:vMerge/>
          </w:tcPr>
          <w:p w:rsidR="00952401" w:rsidRPr="0098187B" w:rsidRDefault="00952401" w:rsidP="00952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52401" w:rsidRPr="0098187B" w:rsidRDefault="00952401" w:rsidP="00952401">
            <w:pPr>
              <w:jc w:val="center"/>
              <w:rPr>
                <w:sz w:val="28"/>
                <w:szCs w:val="28"/>
              </w:rPr>
            </w:pPr>
            <w:r w:rsidRPr="0098187B">
              <w:rPr>
                <w:sz w:val="28"/>
                <w:szCs w:val="28"/>
              </w:rPr>
              <w:t>2020 год</w:t>
            </w:r>
          </w:p>
        </w:tc>
        <w:tc>
          <w:tcPr>
            <w:tcW w:w="1418" w:type="dxa"/>
          </w:tcPr>
          <w:p w:rsidR="00952401" w:rsidRPr="0098187B" w:rsidRDefault="00952401" w:rsidP="00952401">
            <w:pPr>
              <w:jc w:val="center"/>
              <w:rPr>
                <w:sz w:val="28"/>
                <w:szCs w:val="28"/>
              </w:rPr>
            </w:pPr>
            <w:r w:rsidRPr="0098187B">
              <w:rPr>
                <w:sz w:val="28"/>
                <w:szCs w:val="28"/>
              </w:rPr>
              <w:t>2021 год</w:t>
            </w:r>
          </w:p>
        </w:tc>
        <w:tc>
          <w:tcPr>
            <w:tcW w:w="1354" w:type="dxa"/>
          </w:tcPr>
          <w:p w:rsidR="00952401" w:rsidRPr="0098187B" w:rsidRDefault="00952401" w:rsidP="00952401">
            <w:pPr>
              <w:jc w:val="center"/>
              <w:rPr>
                <w:sz w:val="28"/>
                <w:szCs w:val="28"/>
              </w:rPr>
            </w:pPr>
            <w:r w:rsidRPr="0098187B">
              <w:rPr>
                <w:sz w:val="28"/>
                <w:szCs w:val="28"/>
              </w:rPr>
              <w:t>2022 год</w:t>
            </w:r>
          </w:p>
        </w:tc>
      </w:tr>
      <w:tr w:rsidR="007330AB" w:rsidTr="007330AB">
        <w:tc>
          <w:tcPr>
            <w:tcW w:w="5671" w:type="dxa"/>
          </w:tcPr>
          <w:p w:rsidR="007330AB" w:rsidRDefault="007330AB" w:rsidP="006B2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районы (городские округа)</w:t>
            </w:r>
            <w:r w:rsidR="0098187B">
              <w:rPr>
                <w:sz w:val="28"/>
                <w:szCs w:val="28"/>
              </w:rPr>
              <w:t xml:space="preserve"> </w:t>
            </w:r>
            <w:r w:rsidR="0098187B" w:rsidRPr="0098187B">
              <w:rPr>
                <w:sz w:val="28"/>
                <w:szCs w:val="28"/>
              </w:rPr>
              <w:t>Кировской области</w:t>
            </w:r>
            <w:r>
              <w:rPr>
                <w:sz w:val="28"/>
                <w:szCs w:val="28"/>
              </w:rPr>
              <w:t>, уровень расчетной бюджетной обеспеченности которых не превышает 1</w:t>
            </w:r>
          </w:p>
        </w:tc>
        <w:tc>
          <w:tcPr>
            <w:tcW w:w="1417" w:type="dxa"/>
          </w:tcPr>
          <w:p w:rsidR="007330AB" w:rsidRDefault="007330AB" w:rsidP="007330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418" w:type="dxa"/>
          </w:tcPr>
          <w:p w:rsidR="007330AB" w:rsidRDefault="007330AB" w:rsidP="007330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354" w:type="dxa"/>
          </w:tcPr>
          <w:p w:rsidR="007330AB" w:rsidRDefault="007330AB" w:rsidP="007330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7330AB" w:rsidTr="007330AB">
        <w:tc>
          <w:tcPr>
            <w:tcW w:w="5671" w:type="dxa"/>
          </w:tcPr>
          <w:p w:rsidR="007330AB" w:rsidRDefault="007330AB" w:rsidP="006B2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районы (городские округа)</w:t>
            </w:r>
            <w:r w:rsidR="0098187B">
              <w:rPr>
                <w:sz w:val="28"/>
                <w:szCs w:val="28"/>
              </w:rPr>
              <w:t xml:space="preserve"> </w:t>
            </w:r>
            <w:r w:rsidR="0098187B" w:rsidRPr="0098187B">
              <w:rPr>
                <w:sz w:val="28"/>
                <w:szCs w:val="28"/>
              </w:rPr>
              <w:t>Кировской области</w:t>
            </w:r>
            <w:r>
              <w:rPr>
                <w:sz w:val="28"/>
                <w:szCs w:val="28"/>
              </w:rPr>
              <w:t>, уровень расчетной бюджетной обеспеченности которых превышает 1</w:t>
            </w:r>
          </w:p>
        </w:tc>
        <w:tc>
          <w:tcPr>
            <w:tcW w:w="1417" w:type="dxa"/>
          </w:tcPr>
          <w:p w:rsidR="007330AB" w:rsidRDefault="007330AB" w:rsidP="007330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418" w:type="dxa"/>
          </w:tcPr>
          <w:p w:rsidR="007330AB" w:rsidRDefault="007330AB" w:rsidP="007330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354" w:type="dxa"/>
          </w:tcPr>
          <w:p w:rsidR="007330AB" w:rsidRDefault="007330AB" w:rsidP="007330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</w:tbl>
    <w:p w:rsidR="007330AB" w:rsidRPr="00952401" w:rsidRDefault="007330AB" w:rsidP="007330AB">
      <w:pPr>
        <w:spacing w:before="480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sectPr w:rsidR="007330AB" w:rsidRPr="00952401" w:rsidSect="00952401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01"/>
    <w:rsid w:val="00181332"/>
    <w:rsid w:val="005F74B6"/>
    <w:rsid w:val="006B2234"/>
    <w:rsid w:val="007330AB"/>
    <w:rsid w:val="00952401"/>
    <w:rsid w:val="0098187B"/>
    <w:rsid w:val="00992116"/>
    <w:rsid w:val="00AB632C"/>
    <w:rsid w:val="00D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083D6-7D24-43C7-A93D-9BFC3E4B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240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40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952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18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8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Надежда Юрьевна</dc:creator>
  <cp:lastModifiedBy>422</cp:lastModifiedBy>
  <cp:revision>7</cp:revision>
  <cp:lastPrinted>2019-12-13T07:02:00Z</cp:lastPrinted>
  <dcterms:created xsi:type="dcterms:W3CDTF">2019-11-13T08:34:00Z</dcterms:created>
  <dcterms:modified xsi:type="dcterms:W3CDTF">2019-12-27T08:30:00Z</dcterms:modified>
</cp:coreProperties>
</file>